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6B" w:rsidRPr="00CD016B" w:rsidRDefault="00E25A53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016B" w:rsidRPr="00CD016B" w:rsidRDefault="00137EF1" w:rsidP="00CD016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344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ОТКАЗ РАБОТНИКА ОТ ВЫПОЛНЕНИЯ ПОРУЧЕННОЙ РАБОТЫ БЕЗ ОБЕСПЕЧЕНИЯ СИЗ.</w:t>
      </w:r>
    </w:p>
    <w:p w:rsidR="00CD016B" w:rsidRPr="00CD016B" w:rsidRDefault="00CD016B" w:rsidP="00CD016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Обязанности работника</w:t>
      </w:r>
      <w:r w:rsidR="004B364A">
        <w:rPr>
          <w:rFonts w:ascii="Times New Roman" w:hAnsi="Times New Roman" w:cs="Times New Roman"/>
          <w:sz w:val="32"/>
          <w:szCs w:val="32"/>
        </w:rPr>
        <w:t>,</w:t>
      </w:r>
      <w:r w:rsidR="00137EF1">
        <w:rPr>
          <w:rFonts w:ascii="Times New Roman" w:hAnsi="Times New Roman" w:cs="Times New Roman"/>
          <w:sz w:val="32"/>
          <w:szCs w:val="32"/>
        </w:rPr>
        <w:t xml:space="preserve"> закрепленные</w:t>
      </w:r>
      <w:r w:rsidR="004B364A">
        <w:rPr>
          <w:rFonts w:ascii="Times New Roman" w:hAnsi="Times New Roman" w:cs="Times New Roman"/>
          <w:sz w:val="32"/>
          <w:szCs w:val="32"/>
        </w:rPr>
        <w:t xml:space="preserve"> 232 </w:t>
      </w:r>
      <w:r w:rsidR="00137EF1">
        <w:rPr>
          <w:rFonts w:ascii="Times New Roman" w:hAnsi="Times New Roman" w:cs="Times New Roman"/>
          <w:sz w:val="32"/>
          <w:szCs w:val="32"/>
        </w:rPr>
        <w:t>статьей</w:t>
      </w:r>
      <w:r w:rsidR="004B364A">
        <w:rPr>
          <w:rFonts w:ascii="Times New Roman" w:hAnsi="Times New Roman" w:cs="Times New Roman"/>
          <w:sz w:val="32"/>
          <w:szCs w:val="32"/>
        </w:rPr>
        <w:t xml:space="preserve"> Трудового кодекса Республики Беларусь (далее – ТК) </w:t>
      </w:r>
      <w:r w:rsidRPr="00CD016B">
        <w:rPr>
          <w:rFonts w:ascii="Times New Roman" w:hAnsi="Times New Roman" w:cs="Times New Roman"/>
          <w:sz w:val="32"/>
          <w:szCs w:val="32"/>
        </w:rPr>
        <w:t xml:space="preserve">в </w:t>
      </w:r>
      <w:r w:rsidR="004B364A">
        <w:rPr>
          <w:rFonts w:ascii="Times New Roman" w:hAnsi="Times New Roman" w:cs="Times New Roman"/>
          <w:sz w:val="32"/>
          <w:szCs w:val="32"/>
        </w:rPr>
        <w:t xml:space="preserve">том числе и в </w:t>
      </w:r>
      <w:r w:rsidRPr="00CD016B">
        <w:rPr>
          <w:rFonts w:ascii="Times New Roman" w:hAnsi="Times New Roman" w:cs="Times New Roman"/>
          <w:sz w:val="32"/>
          <w:szCs w:val="32"/>
        </w:rPr>
        <w:t>области охраны труда взаимосвязаны с обязанностями нанимателя</w:t>
      </w:r>
      <w:r w:rsidR="004B364A">
        <w:rPr>
          <w:rFonts w:ascii="Times New Roman" w:hAnsi="Times New Roman" w:cs="Times New Roman"/>
          <w:sz w:val="32"/>
          <w:szCs w:val="32"/>
        </w:rPr>
        <w:t xml:space="preserve">, закрепленные статьей 226 ТК. Согласно п.1 статьи 232 ТК </w:t>
      </w:r>
      <w:r w:rsidRPr="00CD016B">
        <w:rPr>
          <w:rFonts w:ascii="Times New Roman" w:hAnsi="Times New Roman" w:cs="Times New Roman"/>
          <w:sz w:val="32"/>
          <w:szCs w:val="32"/>
        </w:rPr>
        <w:t xml:space="preserve"> работник обязан</w:t>
      </w:r>
      <w:r w:rsidR="004B364A">
        <w:rPr>
          <w:rFonts w:ascii="Times New Roman" w:hAnsi="Times New Roman" w:cs="Times New Roman"/>
          <w:sz w:val="32"/>
          <w:szCs w:val="32"/>
        </w:rPr>
        <w:t xml:space="preserve"> с</w:t>
      </w:r>
      <w:r w:rsidRPr="00CD016B">
        <w:rPr>
          <w:rFonts w:ascii="Times New Roman" w:hAnsi="Times New Roman" w:cs="Times New Roman"/>
          <w:sz w:val="32"/>
          <w:szCs w:val="32"/>
        </w:rPr>
        <w:t>облюдать требования по охране труда, а также правила поведения на территории организации, в производственных, вспомогательных и бытовых помещениях</w:t>
      </w:r>
      <w:r w:rsidR="004B364A">
        <w:rPr>
          <w:rFonts w:ascii="Times New Roman" w:hAnsi="Times New Roman" w:cs="Times New Roman"/>
          <w:sz w:val="32"/>
          <w:szCs w:val="32"/>
        </w:rPr>
        <w:t>. Статьей 226 ТК предусмотрены обязанности нанимателя</w:t>
      </w:r>
      <w:r w:rsidR="007E2168">
        <w:rPr>
          <w:rFonts w:ascii="Times New Roman" w:hAnsi="Times New Roman" w:cs="Times New Roman"/>
          <w:sz w:val="32"/>
          <w:szCs w:val="32"/>
        </w:rPr>
        <w:t xml:space="preserve"> обеспечивать охрану труда работников, в том числе выдачу работникам, занятым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условиях, специальной одежды, специальной обуви и других необходимых средств индивидуальной защиты, смывающих и обезвреживающих сре</w:t>
      </w:r>
      <w:proofErr w:type="gramStart"/>
      <w:r w:rsidR="007E2168">
        <w:rPr>
          <w:rFonts w:ascii="Times New Roman" w:hAnsi="Times New Roman" w:cs="Times New Roman"/>
          <w:sz w:val="32"/>
          <w:szCs w:val="32"/>
        </w:rPr>
        <w:t>дств в с</w:t>
      </w:r>
      <w:proofErr w:type="gramEnd"/>
      <w:r w:rsidR="007E2168">
        <w:rPr>
          <w:rFonts w:ascii="Times New Roman" w:hAnsi="Times New Roman" w:cs="Times New Roman"/>
          <w:sz w:val="32"/>
          <w:szCs w:val="32"/>
        </w:rPr>
        <w:t>оответствии с установленными нормами</w:t>
      </w:r>
      <w:r w:rsidR="00034216">
        <w:rPr>
          <w:rFonts w:ascii="Times New Roman" w:hAnsi="Times New Roman" w:cs="Times New Roman"/>
          <w:sz w:val="32"/>
          <w:szCs w:val="32"/>
        </w:rPr>
        <w:t>.</w:t>
      </w:r>
      <w:r w:rsidR="007E2168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D016B" w:rsidRPr="00CD016B" w:rsidRDefault="00B27024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Работник также должен выполнять правила</w:t>
      </w:r>
      <w:r w:rsidR="00CD016B" w:rsidRPr="00CD016B">
        <w:rPr>
          <w:rFonts w:ascii="Times New Roman" w:hAnsi="Times New Roman" w:cs="Times New Roman"/>
          <w:sz w:val="32"/>
          <w:szCs w:val="32"/>
        </w:rPr>
        <w:t xml:space="preserve"> поведения на территории и в </w:t>
      </w:r>
      <w:proofErr w:type="gramStart"/>
      <w:r w:rsidR="00CD016B" w:rsidRPr="00CD016B">
        <w:rPr>
          <w:rFonts w:ascii="Times New Roman" w:hAnsi="Times New Roman" w:cs="Times New Roman"/>
          <w:sz w:val="32"/>
          <w:szCs w:val="32"/>
        </w:rPr>
        <w:t>помещениях</w:t>
      </w:r>
      <w:proofErr w:type="gramEnd"/>
      <w:r w:rsidR="00CD016B" w:rsidRPr="00CD01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которые</w:t>
      </w:r>
      <w:r w:rsidR="00CD016B" w:rsidRPr="00CD016B">
        <w:rPr>
          <w:rFonts w:ascii="Times New Roman" w:hAnsi="Times New Roman" w:cs="Times New Roman"/>
          <w:sz w:val="32"/>
          <w:szCs w:val="32"/>
        </w:rPr>
        <w:t xml:space="preserve"> устанавливаются в локальных нормативных правовых актах нанимателя (правилах внутреннего трудового распорядка (ПВТР)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CD016B" w:rsidRPr="00CD016B">
        <w:rPr>
          <w:rFonts w:ascii="Times New Roman" w:hAnsi="Times New Roman" w:cs="Times New Roman"/>
          <w:sz w:val="32"/>
          <w:szCs w:val="32"/>
        </w:rPr>
        <w:t>.)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CD016B" w:rsidRPr="00CD016B">
        <w:rPr>
          <w:rFonts w:ascii="Times New Roman" w:hAnsi="Times New Roman" w:cs="Times New Roman"/>
          <w:sz w:val="32"/>
          <w:szCs w:val="32"/>
        </w:rPr>
        <w:t xml:space="preserve"> нормы и обязательства по охране труда, предусмотренные коллективным договором, соглашением, трудовым договором, должностными обязанностями и ПВТР (п. 2 ст. 232 ТК).</w:t>
      </w:r>
    </w:p>
    <w:p w:rsidR="00E25A53" w:rsidRDefault="00B27024" w:rsidP="00E25A5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Пунктом </w:t>
      </w:r>
      <w:r w:rsidR="00CD016B" w:rsidRPr="00CD016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статьи 232 ТК установлено, что работник обязан п</w:t>
      </w:r>
      <w:r w:rsidR="00CD016B" w:rsidRPr="00CD016B">
        <w:rPr>
          <w:rFonts w:ascii="Times New Roman" w:hAnsi="Times New Roman" w:cs="Times New Roman"/>
          <w:sz w:val="32"/>
          <w:szCs w:val="32"/>
        </w:rPr>
        <w:t>равильно использовать предоставленные ему СИЗ, а в случае их отсутствия незамедлительно уведомлять об этом непосредственного руководителя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E25A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CD016B" w:rsidRPr="00CD016B" w:rsidRDefault="00CD016B" w:rsidP="00E25A5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Следует отметить, что при не</w:t>
      </w:r>
      <w:r w:rsidR="000822B5">
        <w:rPr>
          <w:rFonts w:ascii="Times New Roman" w:hAnsi="Times New Roman" w:cs="Times New Roman"/>
          <w:sz w:val="32"/>
          <w:szCs w:val="32"/>
        </w:rPr>
        <w:t xml:space="preserve"> </w:t>
      </w:r>
      <w:r w:rsidRPr="00CD016B">
        <w:rPr>
          <w:rFonts w:ascii="Times New Roman" w:hAnsi="Times New Roman" w:cs="Times New Roman"/>
          <w:sz w:val="32"/>
          <w:szCs w:val="32"/>
        </w:rPr>
        <w:t>предоставлении работнику СИЗ, непосредственно обеспечивающих безопасность труда, он имеет право отказаться от работы (п. 6 ст. 222 ТК).</w:t>
      </w:r>
    </w:p>
    <w:p w:rsidR="00CD016B" w:rsidRPr="00CD016B" w:rsidRDefault="000822B5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Кроме того, е</w:t>
      </w:r>
      <w:r w:rsidR="00CD016B" w:rsidRPr="00CD016B">
        <w:rPr>
          <w:rFonts w:ascii="Times New Roman" w:hAnsi="Times New Roman" w:cs="Times New Roman"/>
          <w:sz w:val="32"/>
          <w:szCs w:val="32"/>
        </w:rPr>
        <w:t>сли работник приступает к работе без использования требуемых СИЗ, обеспечивающих безопасность труда, наниматель обязан отстранить (не допустить) работника к работе в соответствующий день (смену) (п. 3 ч. 2 ст. 49 ТК).</w:t>
      </w:r>
      <w:bookmarkStart w:id="1" w:name="Par1385"/>
      <w:bookmarkStart w:id="2" w:name="Par1387"/>
      <w:bookmarkEnd w:id="1"/>
      <w:bookmarkEnd w:id="2"/>
      <w:proofErr w:type="gramEnd"/>
      <w:r w:rsidR="00997BED">
        <w:rPr>
          <w:rFonts w:ascii="Times New Roman" w:hAnsi="Times New Roman" w:cs="Times New Roman"/>
          <w:sz w:val="32"/>
          <w:szCs w:val="32"/>
        </w:rPr>
        <w:t xml:space="preserve"> </w:t>
      </w:r>
      <w:r w:rsidR="00CD016B" w:rsidRPr="00CD016B">
        <w:rPr>
          <w:rFonts w:ascii="Times New Roman" w:hAnsi="Times New Roman" w:cs="Times New Roman"/>
          <w:sz w:val="32"/>
          <w:szCs w:val="32"/>
        </w:rPr>
        <w:t>Охрана труда предусматривает право каждого работника на обеспечение необходимыми средствами коллективной и индивидуальной защиты при выполнении своей работы (п. 3 ст. 222 ТК).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Обеспечение работников в соответствии с установленными нормами специальной одеждой, специальной обувью и другими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, организация </w:t>
      </w:r>
      <w:r w:rsidRPr="00CD016B">
        <w:rPr>
          <w:rFonts w:ascii="Times New Roman" w:hAnsi="Times New Roman" w:cs="Times New Roman"/>
          <w:sz w:val="32"/>
          <w:szCs w:val="32"/>
        </w:rPr>
        <w:lastRenderedPageBreak/>
        <w:t>надлежащего хранения и ухода за этими средствами - это непосредственная обязанность нанимателя при организации труда работников (п. 8 ст. 55 ТК).</w:t>
      </w:r>
    </w:p>
    <w:p w:rsidR="00CD016B" w:rsidRPr="00CD016B" w:rsidRDefault="00997BED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Следует отметить,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работающие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016B" w:rsidRPr="00CD016B">
        <w:rPr>
          <w:rFonts w:ascii="Times New Roman" w:hAnsi="Times New Roman" w:cs="Times New Roman"/>
          <w:sz w:val="32"/>
          <w:szCs w:val="32"/>
        </w:rPr>
        <w:t>по гражданско-правовым  договорам  обеспечиваются  СИЗ,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016B" w:rsidRPr="00CD016B">
        <w:rPr>
          <w:rFonts w:ascii="Times New Roman" w:hAnsi="Times New Roman" w:cs="Times New Roman"/>
          <w:sz w:val="32"/>
          <w:szCs w:val="32"/>
        </w:rPr>
        <w:t xml:space="preserve">смывающими  и  обезвреживающими  средствами в соответствии с  </w:t>
      </w:r>
      <w:r>
        <w:rPr>
          <w:rFonts w:ascii="Times New Roman" w:hAnsi="Times New Roman" w:cs="Times New Roman"/>
          <w:sz w:val="32"/>
          <w:szCs w:val="32"/>
        </w:rPr>
        <w:t xml:space="preserve">условиями указанными в данных </w:t>
      </w:r>
      <w:r w:rsidR="00CD016B" w:rsidRPr="00CD016B">
        <w:rPr>
          <w:rFonts w:ascii="Times New Roman" w:hAnsi="Times New Roman" w:cs="Times New Roman"/>
          <w:sz w:val="32"/>
          <w:szCs w:val="32"/>
        </w:rPr>
        <w:t>договора</w:t>
      </w:r>
      <w:r>
        <w:rPr>
          <w:rFonts w:ascii="Times New Roman" w:hAnsi="Times New Roman" w:cs="Times New Roman"/>
          <w:sz w:val="32"/>
          <w:szCs w:val="32"/>
        </w:rPr>
        <w:t>х</w:t>
      </w:r>
      <w:r w:rsidR="00CD016B" w:rsidRPr="00CD016B">
        <w:rPr>
          <w:rFonts w:ascii="Times New Roman" w:hAnsi="Times New Roman" w:cs="Times New Roman"/>
          <w:sz w:val="32"/>
          <w:szCs w:val="32"/>
        </w:rPr>
        <w:t xml:space="preserve"> (ч. 2 ст. 22 Закона об охране труда)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D016B" w:rsidRPr="00997BED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 - средства защиты, надеваемые на тело человека или его части и (или) используемые им. Они предназначены для предотвращения или уменьшения воздействия на работников вредных и (или) опасных производственных факторов, а также для защиты от загрязнения и при работе в неблагоприятных температурных условиях (п. 3 ст. 1 Инструкции о порядке обеспечения работников средствами индивидуальной защиты, утвержденной Постановлением Министерства труда и социальной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защиты Республики Беларусь от </w:t>
      </w:r>
      <w:r w:rsidRPr="00997BED">
        <w:rPr>
          <w:rFonts w:ascii="Times New Roman" w:hAnsi="Times New Roman" w:cs="Times New Roman"/>
          <w:b/>
          <w:sz w:val="32"/>
          <w:szCs w:val="32"/>
        </w:rPr>
        <w:t xml:space="preserve">30.12.2008 N 209 (далее - Инструкция о </w:t>
      </w:r>
      <w:proofErr w:type="gramStart"/>
      <w:r w:rsidRPr="00997BED">
        <w:rPr>
          <w:rFonts w:ascii="Times New Roman" w:hAnsi="Times New Roman" w:cs="Times New Roman"/>
          <w:b/>
          <w:sz w:val="32"/>
          <w:szCs w:val="32"/>
        </w:rPr>
        <w:t>СИЗ</w:t>
      </w:r>
      <w:proofErr w:type="gramEnd"/>
      <w:r w:rsidRPr="00997BED">
        <w:rPr>
          <w:rFonts w:ascii="Times New Roman" w:hAnsi="Times New Roman" w:cs="Times New Roman"/>
          <w:b/>
          <w:sz w:val="32"/>
          <w:szCs w:val="32"/>
        </w:rPr>
        <w:t>)).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, непосредственно обеспечивающими безопасность труда, являются: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1) костюмы изолирующие;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2) средства защиты органов дыхания;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3) одежда специальная защитная;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4) средства защиты ног;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5) средства защиты рук;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6) средства защиты головы;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7) средства защиты глаз;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8) средства защиты лица;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9) средства защиты органов слуха;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10) средства защиты от падения с высоты;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11) средства дерматологические защитные;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12) средства защиты комплексные (Перечень средств индивидуальной защиты, непосредственно обеспечивающих безопасность труда, установленный Постановлением Министерства труда и социальной защиты Республики Беларусь от 15.10.2010 N 145).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должны выдаваться при выполнении работ: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016B">
        <w:rPr>
          <w:rFonts w:ascii="Times New Roman" w:hAnsi="Times New Roman" w:cs="Times New Roman"/>
          <w:sz w:val="32"/>
          <w:szCs w:val="32"/>
        </w:rPr>
        <w:t>- связанных с загрязнением или осуществляемых в неблагоприятных температурных условиях;</w:t>
      </w:r>
      <w:proofErr w:type="gramEnd"/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- с вредными и (или) опасными условиями труда (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. 1 ст. 230 ТК, ч. 1 ст. 22 Закона об охране труда).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lastRenderedPageBreak/>
        <w:t>При этом наниматель обязан не только обеспечить бесплатную выдачу СИЗ, но также организовать должное содержание (хранение, стирку, чистку, ремонт, дезинфекцию, обезвреживание) (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. 1 ст. 230 ТК).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должны соответствовать требованиям, установленным законодательством Республики Беларусь для них, и обеспечивать безопасные условия труда работающих (ч. 3 ст. 230 ТК), соответствовать требованиям ТНПА в области технического нормирования и стандартизации (п. 25 Инструкции о СИЗ).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подобным ТНПА относятся: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- технические регламенты;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- технические кодексы;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- стандарты, в том числе государственные стандарты, стандарты организаций;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- технические условия (ст. 15 Закона Республики Беларусь от 05.01.2004 N 262-З "О техническом нормировании и стандартизации").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D016B" w:rsidRPr="00CD016B" w:rsidRDefault="00997BED" w:rsidP="00C24E2F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д</w:t>
      </w:r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окументами, свидетельствующими о соответствии СИЗ требованиям ТНПА, могут быть сертификаты соответствия на изделия или на материалы, из которых они изготовлены, удостоверения о государственной гигиенической регистрации, паспорта на изделие, инструкции по эксплуатации и </w:t>
      </w:r>
      <w:proofErr w:type="spellStart"/>
      <w:proofErr w:type="gramStart"/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др</w:t>
      </w:r>
      <w:bookmarkStart w:id="3" w:name="Par1425"/>
      <w:bookmarkEnd w:id="3"/>
      <w:proofErr w:type="spellEnd"/>
      <w:proofErr w:type="gramEnd"/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С целью обеспечения работников СИЗ нанимателем разрабатывается ряд локальных документов, одним из которых является перечень профессий и должностей работников, имеющих право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СИЗ. Он разрабатывается соответствующими структурными подразделениями (например, отделом по охране труда, кадровым отделом и др.) в соответствии с ТК, коллективным договором и нормативными актами. Перечень утверждается руководителем организации.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См. </w:t>
      </w:r>
      <w:r w:rsidRPr="00CD016B">
        <w:rPr>
          <w:rFonts w:ascii="Times New Roman" w:hAnsi="Times New Roman" w:cs="Times New Roman"/>
          <w:b/>
          <w:bCs/>
          <w:sz w:val="32"/>
          <w:szCs w:val="32"/>
        </w:rPr>
        <w:t>образец</w:t>
      </w:r>
      <w:r w:rsidRPr="00CD016B">
        <w:rPr>
          <w:rFonts w:ascii="Times New Roman" w:hAnsi="Times New Roman" w:cs="Times New Roman"/>
          <w:sz w:val="32"/>
          <w:szCs w:val="32"/>
        </w:rPr>
        <w:t xml:space="preserve"> приказа об утверждении перечня профессий и должностей работников, имеющих право на бесплатное обеспечение средствами индивидуальной защиты.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На основании перечня профессий и должностей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разрабатывается перечень 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(с указанием норм выдачи и носки), выдающихся работникам, имеющим право на бесплатное обеспечение СИЗ.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Наниматели, их объединения имеют право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разрабатывать конкретный перечень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СИЗ и нормы их выдачи, опираясь при этом на типовые нормы. При этом в нормах организации: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- конкретизируются требования к показателям защитных свойств и гигиеническим характеристикам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lastRenderedPageBreak/>
        <w:t xml:space="preserve">- могут устанавливаться по отдельным наименованиям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более высокие показатели защитных свойств (дополнительные к предусмотренным в типовых нормах защитные свойства);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- могут содержаться требования к конструктивным особенностям и стилю специальной одежды, применению логотипа фирменного знака;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- может определяться порядок организации работы по обеспечению работников СИЗ (п. 22 Инструкции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СИЗ).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При разработке норм организации необходимо учитывать, что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должны выдаваться в объеме не менее установленных типовыми нормами, утвержденными Министерством труда и социальной защиты Республики Беларусь (п. 7 Инструкции о СИЗ).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Типовые нормы бесплатной выдачи средств индивидуальной защиты работникам общих профессий и должностей для всех отраслей экономики утверждены Постановлением Министерства труда и социальной защиты Республики Беларусь от 22.09.2006 N 110 (далее - Типовые нормы). При разработке норм для организации в зависимости от отрасли экономики могут применяться типовые отраслевые нормы бесплатной выдачи средств индивидуальной защиты для конкретной сферы деятельности работника.</w:t>
      </w:r>
      <w:r w:rsidR="00C24E2F">
        <w:rPr>
          <w:rFonts w:ascii="Times New Roman" w:hAnsi="Times New Roman" w:cs="Times New Roman"/>
          <w:sz w:val="32"/>
          <w:szCs w:val="32"/>
        </w:rPr>
        <w:t xml:space="preserve"> Кроме того н</w:t>
      </w:r>
      <w:r w:rsidRPr="00CD016B">
        <w:rPr>
          <w:rFonts w:ascii="Times New Roman" w:hAnsi="Times New Roman" w:cs="Times New Roman"/>
          <w:sz w:val="32"/>
          <w:szCs w:val="32"/>
        </w:rPr>
        <w:t>аниматель за  счет  собственных  средств  может  предусматривать  по</w:t>
      </w:r>
      <w:r w:rsidR="00C24E2F">
        <w:rPr>
          <w:rFonts w:ascii="Times New Roman" w:hAnsi="Times New Roman" w:cs="Times New Roman"/>
          <w:sz w:val="32"/>
          <w:szCs w:val="32"/>
        </w:rPr>
        <w:t xml:space="preserve"> </w:t>
      </w:r>
      <w:r w:rsidRPr="00CD016B">
        <w:rPr>
          <w:rFonts w:ascii="Times New Roman" w:hAnsi="Times New Roman" w:cs="Times New Roman"/>
          <w:sz w:val="32"/>
          <w:szCs w:val="32"/>
        </w:rPr>
        <w:t>коллективному договору, трудовому договору выдачу  работникам  СИЗ  сверх</w:t>
      </w:r>
      <w:r w:rsidR="00C24E2F">
        <w:rPr>
          <w:rFonts w:ascii="Times New Roman" w:hAnsi="Times New Roman" w:cs="Times New Roman"/>
          <w:sz w:val="32"/>
          <w:szCs w:val="32"/>
        </w:rPr>
        <w:t xml:space="preserve"> </w:t>
      </w:r>
      <w:r w:rsidRPr="00CD016B">
        <w:rPr>
          <w:rFonts w:ascii="Times New Roman" w:hAnsi="Times New Roman" w:cs="Times New Roman"/>
          <w:sz w:val="32"/>
          <w:szCs w:val="32"/>
        </w:rPr>
        <w:t xml:space="preserve">установленных норм (ч. 2 ст. 230 ТК, п. 18 Инструкции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СИЗ)</w:t>
      </w:r>
      <w:r w:rsidR="00C24E2F">
        <w:rPr>
          <w:rFonts w:ascii="Times New Roman" w:hAnsi="Times New Roman" w:cs="Times New Roman"/>
          <w:sz w:val="32"/>
          <w:szCs w:val="32"/>
        </w:rPr>
        <w:t>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Наниматель имеет право выдавать работникам по согласованию с первичными профсоюзными организациями либо уполномоченными лицами по охране труда СИЗ с равноценными или более высокими (дополнительными) защитными свойствами и гигиеническими характеристиками (в пределах одного вида СИЗ, предусмотренного типовыми нормами (п. 11 Инструкции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СИЗ)).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D016B" w:rsidRPr="00CD016B" w:rsidRDefault="00C24E2F" w:rsidP="00C24E2F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д</w:t>
      </w:r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опускается замена костюма (куртка и брюки) хлопчатобумажного с кислотостойкой пропиткой для защиты от кислоты концентрации (по серной кислоте) до 20% (защитные свойства К20) на костюм (куртка и брюки) из противокислотной или полиэфирной ткани для защиты от кислоты концентрации (по серной кислоте) до 50% или 80% (защитные свойства К50 или К80) (</w:t>
      </w:r>
      <w:r w:rsidR="00CD016B" w:rsidRPr="00CD016B">
        <w:rPr>
          <w:rFonts w:ascii="Times New Roman" w:hAnsi="Times New Roman" w:cs="Times New Roman"/>
          <w:i/>
          <w:iCs/>
          <w:sz w:val="32"/>
          <w:szCs w:val="32"/>
        </w:rPr>
        <w:t>п. 11</w:t>
      </w:r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Инструкции о </w:t>
      </w:r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lastRenderedPageBreak/>
        <w:t>СИЗ).</w:t>
      </w:r>
      <w:proofErr w:type="gramEnd"/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В отдельных случаях допускается замена одного вида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, предусмотренного типовыми нормами, другим с равноценными или более высокими (дополнительными) защитными свойствами и гигиеническими характеристиками (п. 12 Инструкции о СИЗ).</w:t>
      </w:r>
    </w:p>
    <w:p w:rsidR="00CD016B" w:rsidRPr="00CD016B" w:rsidRDefault="00C24E2F" w:rsidP="00C24E2F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D016B" w:rsidRPr="00CD016B">
        <w:rPr>
          <w:rFonts w:ascii="Times New Roman" w:hAnsi="Times New Roman" w:cs="Times New Roman"/>
          <w:sz w:val="32"/>
          <w:szCs w:val="32"/>
        </w:rPr>
        <w:t xml:space="preserve">    В   результате замены   </w:t>
      </w:r>
      <w:proofErr w:type="gramStart"/>
      <w:r w:rsidR="00CD016B"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="00CD016B" w:rsidRPr="00CD016B">
        <w:rPr>
          <w:rFonts w:ascii="Times New Roman" w:hAnsi="Times New Roman" w:cs="Times New Roman"/>
          <w:sz w:val="32"/>
          <w:szCs w:val="32"/>
        </w:rPr>
        <w:t xml:space="preserve">  не должен повышаться уровень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016B" w:rsidRPr="00CD016B">
        <w:rPr>
          <w:rFonts w:ascii="Times New Roman" w:hAnsi="Times New Roman" w:cs="Times New Roman"/>
          <w:sz w:val="32"/>
          <w:szCs w:val="32"/>
        </w:rPr>
        <w:t>профессионального риска работников (п. 13 Инструкции о СИЗ)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При установлении сроков носки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следует руководствоваться нормами Инструкции о СИЗ, в частности: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1. Сроки носки являются календарными и исчисляются со дня фактической выдачи СИЗ работникам, а для специальной одежды и специальной обуви от пониженных температур в указанные сроки включается время их хранения в теплый период года (ч. 1 п. 32 Инструкции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СИЗ).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2. Если работник занят на условиях неполного рабочего времени, сроки носки специальной одежды и специальной обуви могут быть продлены по решению нанимателя по согласованию с профсоюзом или иным уполномоченным представительным органом (представителем) работников пропорционально разнице между рабочим временем нормальной продолжительности и фактически отработанным (п. 33 Инструкции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СИЗ).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3. Для улучшения эксплуатации и организации ухода за СИЗ наниматель (по согласованию с профсоюзом либо иным уполномоченным представительным органом (представителем) работников) может выдавать работникам одновременно два комплекта специальной одежды и специальной обуви на удвоенный срок носки (п. 34 Инструкции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СИЗ) и др.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С учетом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вышеизложенного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утверждаются нормы выдачи СИЗ и сроки их носки.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См. </w:t>
      </w:r>
      <w:r w:rsidRPr="00CD016B">
        <w:rPr>
          <w:rFonts w:ascii="Times New Roman" w:hAnsi="Times New Roman" w:cs="Times New Roman"/>
          <w:b/>
          <w:bCs/>
          <w:sz w:val="32"/>
          <w:szCs w:val="32"/>
        </w:rPr>
        <w:t>образец</w:t>
      </w:r>
      <w:r w:rsidRPr="00CD016B">
        <w:rPr>
          <w:rFonts w:ascii="Times New Roman" w:hAnsi="Times New Roman" w:cs="Times New Roman"/>
          <w:sz w:val="32"/>
          <w:szCs w:val="32"/>
        </w:rPr>
        <w:t xml:space="preserve"> приказа об утверждении норм выдачи и носки средств индивидуальной защиты.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На основании норм выдачи и носки наниматель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производит закупку 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. Она осуществляется по согласованию со службой охраны труда организации (п. 26 Инструкции о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). Приемка каждой партии происходит с проверкой документов, подтверждающих качество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приобретаемого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, соответствие требованиям ТНПА и т.д. Поступающие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могут подвергаться выборочному контролю, а при несоответствии указанным требованиям - возвращаться с предъявлением </w:t>
      </w:r>
      <w:r w:rsidRPr="00CD016B">
        <w:rPr>
          <w:rFonts w:ascii="Times New Roman" w:hAnsi="Times New Roman" w:cs="Times New Roman"/>
          <w:sz w:val="32"/>
          <w:szCs w:val="32"/>
        </w:rPr>
        <w:lastRenderedPageBreak/>
        <w:t>соответствующих претензий (п. 27 Инструкции о СИЗ).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Выдача работникам и сдача ими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отражаются в личной карточке учета СИЗ. Форма данного документа является типовой (приложение 2 к Инструкции о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). Допускается ведение учета на электронных носителях. При этом выдача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подтверждается подписью лица, получающего средства индивидуальной защиты, в бухгалтерском документе (ведомости и т.п.) (п. 51 Инструкции о СИЗ).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См. </w:t>
      </w:r>
      <w:r w:rsidRPr="00CD016B">
        <w:rPr>
          <w:rFonts w:ascii="Times New Roman" w:hAnsi="Times New Roman" w:cs="Times New Roman"/>
          <w:b/>
          <w:bCs/>
          <w:sz w:val="32"/>
          <w:szCs w:val="32"/>
        </w:rPr>
        <w:t>образец</w:t>
      </w:r>
      <w:r w:rsidRPr="00CD01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заполнения личной карточки учета средств индивидуальной защиты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Бригадирам, мастерам и специалистам, выполняющим обязанности бригадиров, помощникам и подручным рабочим, профессии которых предусмотрены в типовых нормах, выдаются те же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, что и рабочим соответствующих профессий (п. 37 Инструкции о СИЗ).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Предусмотренные в нормах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должны выдаваться работникам и в том случае, если они по занимаемой должности являются старшими работниками по занимаемой должности (например, старший инженер) и выполняют работы, которые дают право на получение СИЗ (п. 38 Инструкции о СИЗ).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Работникам, выполняющим обязанности временно отсутствующего работника без освобождения от основной работы, дополнительно выдаются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, предусмотренные типовыми нормами для временно отсутствующего работника (п. 40 Инструкции о СИЗ).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Если фактическое использование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не было постоянным, сроки их носки могут быть продлены в соответствии с нормами носки.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D016B" w:rsidRPr="00CD016B" w:rsidRDefault="006C5CD2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: </w:t>
      </w:r>
      <w:r w:rsidRPr="006C5CD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р</w:t>
      </w:r>
      <w:r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а</w:t>
      </w:r>
      <w:r w:rsidR="00CD016B" w:rsidRPr="006C5CD2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ботнику</w:t>
      </w:r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выдали спецодежду со сроком носки 12 месяцев. Через два дня работник заболел и пробыл на </w:t>
      </w:r>
      <w:proofErr w:type="gramStart"/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больничном</w:t>
      </w:r>
      <w:proofErr w:type="gramEnd"/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два месяца, в течение которых одежда не использовалась. Срок носки на эту одежду продлевается на время нахождения работника на </w:t>
      </w:r>
      <w:proofErr w:type="gramStart"/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больничном</w:t>
      </w:r>
      <w:proofErr w:type="gramEnd"/>
      <w:r w:rsidR="00CD016B"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4" w:name="Par1497"/>
      <w:bookmarkEnd w:id="4"/>
      <w:r w:rsidRPr="00CD016B">
        <w:rPr>
          <w:rFonts w:ascii="Times New Roman" w:hAnsi="Times New Roman" w:cs="Times New Roman"/>
          <w:sz w:val="32"/>
          <w:szCs w:val="32"/>
        </w:rPr>
        <w:t xml:space="preserve">Работники обязаны использовать и правильно применять предоставленные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, а при их отсутствии или неисправности - немедленно уведомлять об этом непосредственного руководителя (п. 54 Инструкции о СИЗ). В свою очередь наниматель обязан (п. 55 Инструкции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СИЗ):</w:t>
      </w:r>
    </w:p>
    <w:p w:rsidR="00CD016B" w:rsidRPr="00CD016B" w:rsidRDefault="00CD016B" w:rsidP="006C5CD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- не допускать выполнения работ без применения работниками необходимых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.</w:t>
      </w:r>
      <w:bookmarkStart w:id="5" w:name="Par1531"/>
      <w:bookmarkEnd w:id="5"/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Смывающие и обезвреживающие средства должны выдаваться при выполнении работ: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lastRenderedPageBreak/>
        <w:t>- с вредными и (или) опасными условиями труда;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016B">
        <w:rPr>
          <w:rFonts w:ascii="Times New Roman" w:hAnsi="Times New Roman" w:cs="Times New Roman"/>
          <w:sz w:val="32"/>
          <w:szCs w:val="32"/>
        </w:rPr>
        <w:t>- связанных с загрязнением или осуществляемых в неблагоприятных температурных условиях (ч. 1 ст. 230 ТК).</w:t>
      </w:r>
      <w:proofErr w:type="gramEnd"/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При этом наниматель обязан не только обеспечить бесплатную выдачу этих средств, но также организовать их должное содержание (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. 1 ст. 230 ТК).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К смывающим средствам относятся мыло или аналогичные по действию смывающие средства.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016B">
        <w:rPr>
          <w:rFonts w:ascii="Times New Roman" w:hAnsi="Times New Roman" w:cs="Times New Roman"/>
          <w:sz w:val="32"/>
          <w:szCs w:val="32"/>
        </w:rPr>
        <w:t>К обезвреживающим средствам относятся дерматологические средства (пасты, мази, кремы, гели и тому подобные), очищающие, защищающие и восстанавливающие кожу человека при воздействии вредных веществ, биологических объектов, неблагоприятных температурных условий (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подп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>. 1.2 п. 1 Постановления Министерства труда и социальной защиты Республики Беларусь от 30.12.2008 N 208 "О нормах и порядке обеспечения работников смывающими и обезвреживающими средствами" (далее - Постановление о средствах)).</w:t>
      </w:r>
      <w:proofErr w:type="gramEnd"/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Очищающие средства применяются при сильных 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трудносмываемых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 xml:space="preserve"> загрязнениях (для очистки от масла, смазки, нефтепродуктов и т.д.). Они наносятся на чистую поверхность кожных покровов работника до начала работы, после перерыва для отдыха и питания, в других случаях, обусловленных организацией труда.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Восстанавливающие средства используются после окончания работы (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подп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>. 1.3 п. 1 Постановления о средствах).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Установлены следующие нормы бесплатного обеспечения на одного работника: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- мыло или аналогичные по действию смывающие средства - не менее 400 граммов в месяц;</w:t>
      </w:r>
    </w:p>
    <w:p w:rsidR="00CD016B" w:rsidRDefault="00CD016B" w:rsidP="006C5CD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- дерматологические средства - не менее 5 граммов для разового нанесения на кожные покровы (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подп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>. 1.1 п. 1 Постановления о средствах). Средства  выбираются  путем   консульт</w:t>
      </w:r>
      <w:r w:rsidR="006C5CD2">
        <w:rPr>
          <w:rFonts w:ascii="Times New Roman" w:hAnsi="Times New Roman" w:cs="Times New Roman"/>
          <w:sz w:val="32"/>
          <w:szCs w:val="32"/>
        </w:rPr>
        <w:t xml:space="preserve">ирования   с   территориальными </w:t>
      </w:r>
      <w:r w:rsidRPr="00CD016B">
        <w:rPr>
          <w:rFonts w:ascii="Times New Roman" w:hAnsi="Times New Roman" w:cs="Times New Roman"/>
          <w:sz w:val="32"/>
          <w:szCs w:val="32"/>
        </w:rPr>
        <w:t>органами государственного санитарного  надзора  с  учетом  условий  труда</w:t>
      </w:r>
      <w:r w:rsidR="006C5CD2">
        <w:rPr>
          <w:rFonts w:ascii="Times New Roman" w:hAnsi="Times New Roman" w:cs="Times New Roman"/>
          <w:sz w:val="32"/>
          <w:szCs w:val="32"/>
        </w:rPr>
        <w:t xml:space="preserve"> </w:t>
      </w:r>
      <w:r w:rsidRPr="00CD016B">
        <w:rPr>
          <w:rFonts w:ascii="Times New Roman" w:hAnsi="Times New Roman" w:cs="Times New Roman"/>
          <w:sz w:val="32"/>
          <w:szCs w:val="32"/>
        </w:rPr>
        <w:t>работников. Средства должны пройти государственную   гигиеническую</w:t>
      </w:r>
      <w:r w:rsidR="006C5CD2">
        <w:rPr>
          <w:rFonts w:ascii="Times New Roman" w:hAnsi="Times New Roman" w:cs="Times New Roman"/>
          <w:sz w:val="32"/>
          <w:szCs w:val="32"/>
        </w:rPr>
        <w:t xml:space="preserve"> </w:t>
      </w:r>
      <w:r w:rsidRPr="00CD016B">
        <w:rPr>
          <w:rFonts w:ascii="Times New Roman" w:hAnsi="Times New Roman" w:cs="Times New Roman"/>
          <w:sz w:val="32"/>
          <w:szCs w:val="32"/>
        </w:rPr>
        <w:t>регистрацию (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подп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 xml:space="preserve">. 1.5 п. 1 Постановления </w:t>
      </w:r>
      <w:r w:rsidR="006C5CD2">
        <w:rPr>
          <w:rFonts w:ascii="Times New Roman" w:hAnsi="Times New Roman" w:cs="Times New Roman"/>
          <w:sz w:val="32"/>
          <w:szCs w:val="32"/>
        </w:rPr>
        <w:t xml:space="preserve">о средствах)                   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Перечни профессий и должностей работников, которые должны обеспечиваться смывающими и обезвреживающими средствами, составляются нанимателем исходя из характера и видов работ по согласованию с профсоюзом. Эти перечни утверждаются нанимателем (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подп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>. 1.4 п. 1 Постановления о средствах).</w:t>
      </w:r>
    </w:p>
    <w:p w:rsid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lastRenderedPageBreak/>
        <w:t>Работникам должен быть обеспечен постоянный доступ к смывающим и обезвреживающим средствам (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подп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>. 1.7 п. 1 Постановления о средствах). Если в организации существуют санитарно-бытовые помещения, обеспеченные смывающими средствами, выдача указанных средств непосредственно работникам не производится (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подп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>. 1.6 п. 1 Постановления о средствах). При отсутствии подобных помещений средства выдаются работникам.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См. </w:t>
      </w:r>
      <w:r w:rsidRPr="00CD016B">
        <w:rPr>
          <w:rFonts w:ascii="Times New Roman" w:hAnsi="Times New Roman" w:cs="Times New Roman"/>
          <w:b/>
          <w:bCs/>
          <w:sz w:val="32"/>
          <w:szCs w:val="32"/>
        </w:rPr>
        <w:t>образец</w:t>
      </w:r>
      <w:r w:rsidRPr="00CD016B">
        <w:rPr>
          <w:rFonts w:ascii="Times New Roman" w:hAnsi="Times New Roman" w:cs="Times New Roman"/>
          <w:sz w:val="32"/>
          <w:szCs w:val="32"/>
        </w:rPr>
        <w:t xml:space="preserve"> приказа о выдаче смывающих и обезвреживающих средств.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Если работник был вынужден приобрести средства по установленным нормам за свой счет, наниматель обязан компенсировать ему их стоимость (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подп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>. 1.8 п. 1 Постановления о средствах).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Ситуация из практики.</w:t>
      </w:r>
      <w:r w:rsidRPr="00CD016B">
        <w:rPr>
          <w:rFonts w:ascii="Times New Roman" w:hAnsi="Times New Roman" w:cs="Times New Roman"/>
          <w:sz w:val="32"/>
          <w:szCs w:val="32"/>
        </w:rPr>
        <w:t xml:space="preserve"> </w:t>
      </w:r>
      <w:r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>Маляр 4-го разряда производственного отдела обратился в бухгалтерию организации с требованием о компенсации стоимости приобретенных им за свой счет дерматологических средств. Выяснилось, что средства приобретались им в повышенном объеме, избыточном для использования одним человеком.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Было принято правильное решение о компенсации маляру части стоимости средств согласно установленным нормам, которые составили лишь часть фактических затрат.</w:t>
      </w:r>
      <w:bookmarkStart w:id="6" w:name="Par1569"/>
      <w:bookmarkEnd w:id="6"/>
    </w:p>
    <w:p w:rsidR="00CD016B" w:rsidRPr="00CD016B" w:rsidRDefault="00CD016B" w:rsidP="00CD016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bookmarkStart w:id="7" w:name="Par2143"/>
      <w:bookmarkEnd w:id="7"/>
    </w:p>
    <w:p w:rsidR="00CD016B" w:rsidRPr="00CD016B" w:rsidRDefault="00CD016B" w:rsidP="00CD016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bookmarkStart w:id="8" w:name="Par2145"/>
      <w:bookmarkEnd w:id="8"/>
      <w:r w:rsidRPr="00CD016B">
        <w:rPr>
          <w:rFonts w:ascii="Times New Roman" w:hAnsi="Times New Roman" w:cs="Times New Roman"/>
          <w:b/>
          <w:bCs/>
          <w:sz w:val="32"/>
          <w:szCs w:val="32"/>
        </w:rPr>
        <w:t xml:space="preserve"> Право работника на отказ от выполнения работы</w:t>
      </w:r>
    </w:p>
    <w:p w:rsidR="00CD016B" w:rsidRPr="00CD016B" w:rsidRDefault="00CD016B" w:rsidP="00CD016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Работник имеет право на отказ от выполнения порученной работы: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- в случае возникновения непосредственной опасности для жизни и здоровья его и окружающих до устранения этой опасности;</w:t>
      </w:r>
    </w:p>
    <w:p w:rsidR="00833D0A" w:rsidRDefault="00CD016B" w:rsidP="00833D0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- при 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непредоставлении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 xml:space="preserve"> ему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СИЗ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, непосредственно обеспечивающих безопасность труда (п. 6 ст. 222 ТК).</w:t>
      </w:r>
    </w:p>
    <w:p w:rsidR="00CD016B" w:rsidRPr="00CD016B" w:rsidRDefault="00833D0A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Следует отметить, что о</w:t>
      </w:r>
      <w:r w:rsidR="00CD016B" w:rsidRPr="00CD016B">
        <w:rPr>
          <w:rFonts w:ascii="Times New Roman" w:hAnsi="Times New Roman" w:cs="Times New Roman"/>
          <w:sz w:val="32"/>
          <w:szCs w:val="32"/>
        </w:rPr>
        <w:t>тказ от выполнения работы в  случае  возникновения  непосредственной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016B" w:rsidRPr="00CD016B">
        <w:rPr>
          <w:rFonts w:ascii="Times New Roman" w:hAnsi="Times New Roman" w:cs="Times New Roman"/>
          <w:sz w:val="32"/>
          <w:szCs w:val="32"/>
        </w:rPr>
        <w:t>опасности для жизни и  здоровья  работника  и  окружающих,  а  также  при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CD016B" w:rsidRPr="00CD016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016B" w:rsidRPr="00CD016B">
        <w:rPr>
          <w:rFonts w:ascii="Times New Roman" w:hAnsi="Times New Roman" w:cs="Times New Roman"/>
          <w:sz w:val="32"/>
          <w:szCs w:val="32"/>
        </w:rPr>
        <w:t>предоставлении ему  СИЗ,  непосредственно  обеспечивающих  безопасность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016B" w:rsidRPr="00CD016B">
        <w:rPr>
          <w:rFonts w:ascii="Times New Roman" w:hAnsi="Times New Roman" w:cs="Times New Roman"/>
          <w:sz w:val="32"/>
          <w:szCs w:val="32"/>
        </w:rPr>
        <w:t>труда, не является нарушением трудовой дис</w:t>
      </w:r>
      <w:r>
        <w:rPr>
          <w:rFonts w:ascii="Times New Roman" w:hAnsi="Times New Roman" w:cs="Times New Roman"/>
          <w:sz w:val="32"/>
          <w:szCs w:val="32"/>
        </w:rPr>
        <w:t>циплины.</w:t>
      </w:r>
      <w:proofErr w:type="gramEnd"/>
    </w:p>
    <w:p w:rsidR="00CD016B" w:rsidRPr="00CD016B" w:rsidRDefault="00833D0A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законодательном уровне сам п</w:t>
      </w:r>
      <w:r w:rsidR="00CD016B" w:rsidRPr="00CD016B">
        <w:rPr>
          <w:rFonts w:ascii="Times New Roman" w:hAnsi="Times New Roman" w:cs="Times New Roman"/>
          <w:sz w:val="32"/>
          <w:szCs w:val="32"/>
        </w:rPr>
        <w:t xml:space="preserve">орядок отказа работника от работы не прописан. </w:t>
      </w:r>
      <w:r>
        <w:rPr>
          <w:rFonts w:ascii="Times New Roman" w:hAnsi="Times New Roman" w:cs="Times New Roman"/>
          <w:sz w:val="32"/>
          <w:szCs w:val="32"/>
        </w:rPr>
        <w:t xml:space="preserve">Думаю, будет </w:t>
      </w:r>
      <w:r w:rsidR="00CD016B" w:rsidRPr="00CD016B">
        <w:rPr>
          <w:rFonts w:ascii="Times New Roman" w:hAnsi="Times New Roman" w:cs="Times New Roman"/>
          <w:sz w:val="32"/>
          <w:szCs w:val="32"/>
        </w:rPr>
        <w:t xml:space="preserve">правильным написание </w:t>
      </w:r>
      <w:r>
        <w:rPr>
          <w:rFonts w:ascii="Times New Roman" w:hAnsi="Times New Roman" w:cs="Times New Roman"/>
          <w:sz w:val="32"/>
          <w:szCs w:val="32"/>
        </w:rPr>
        <w:t>работником</w:t>
      </w:r>
      <w:r w:rsidR="00CD016B" w:rsidRPr="00CD016B">
        <w:rPr>
          <w:rFonts w:ascii="Times New Roman" w:hAnsi="Times New Roman" w:cs="Times New Roman"/>
          <w:sz w:val="32"/>
          <w:szCs w:val="32"/>
        </w:rPr>
        <w:t xml:space="preserve"> заявления с указанием конкретных причин, почему он более не может продолжать работу.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lastRenderedPageBreak/>
        <w:t xml:space="preserve">См. </w:t>
      </w:r>
      <w:r w:rsidRPr="00CD016B">
        <w:rPr>
          <w:rFonts w:ascii="Times New Roman" w:hAnsi="Times New Roman" w:cs="Times New Roman"/>
          <w:b/>
          <w:bCs/>
          <w:sz w:val="32"/>
          <w:szCs w:val="32"/>
        </w:rPr>
        <w:t>образец</w:t>
      </w:r>
      <w:r w:rsidRPr="00CD016B">
        <w:rPr>
          <w:rFonts w:ascii="Times New Roman" w:hAnsi="Times New Roman" w:cs="Times New Roman"/>
          <w:sz w:val="32"/>
          <w:szCs w:val="32"/>
        </w:rPr>
        <w:t xml:space="preserve"> заявления работника об отказе от выполнения работы в связи с возникновением непосредственной опасности для его жизни и здоровья.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Работник может отказаться от выполнения порученной работы в случае: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1) возникновения непосредственной опасности для жизни и здоровья его и окружающих.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Пример.</w:t>
      </w:r>
      <w:r w:rsidRPr="00CD016B">
        <w:rPr>
          <w:rFonts w:ascii="Times New Roman" w:hAnsi="Times New Roman" w:cs="Times New Roman"/>
          <w:sz w:val="32"/>
          <w:szCs w:val="32"/>
        </w:rPr>
        <w:t xml:space="preserve"> </w:t>
      </w:r>
      <w:r w:rsidRPr="00CD016B">
        <w:rPr>
          <w:rFonts w:ascii="Times New Roman" w:hAnsi="Times New Roman" w:cs="Times New Roman"/>
          <w:i/>
          <w:iCs/>
          <w:color w:val="000000"/>
          <w:sz w:val="32"/>
          <w:szCs w:val="32"/>
        </w:rPr>
        <w:t>Кровельщик по металлическим кровлям 3-го разряда отказывается выполнять работу в связи со штормовым ветром, представляющим опасность для его жизни и здоровья при работе на крыше;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CD016B">
        <w:rPr>
          <w:rFonts w:ascii="Times New Roman" w:hAnsi="Times New Roman" w:cs="Times New Roman"/>
          <w:sz w:val="32"/>
          <w:szCs w:val="32"/>
        </w:rPr>
        <w:t>непредоставления</w:t>
      </w:r>
      <w:proofErr w:type="spellEnd"/>
      <w:r w:rsidRPr="00CD016B">
        <w:rPr>
          <w:rFonts w:ascii="Times New Roman" w:hAnsi="Times New Roman" w:cs="Times New Roman"/>
          <w:sz w:val="32"/>
          <w:szCs w:val="32"/>
        </w:rPr>
        <w:t xml:space="preserve"> необходимых средств индивидуальной защиты, непосредственно обеспечивающих безопасность труда;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3) приостановления и запрещения проведения работ специально уполномоченными государственными органами надзора и контроля.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До устранения нарушений или до создания нового рабочего места работнику предоставляется другая работа, соответствующая его квалификации, либо, с его согласия, работа с оплатой не ниже среднего заработка по прежней работе на срок до одного месяца (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. 2 ст. 223 ТК).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>При отказе от выполнения работы работник может быть: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перемещен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в пределах специальности, квалификации или должности с сохранением условий труда, обусловленных трудовым договором (ст. 31 ТК).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См. </w:t>
      </w:r>
      <w:r w:rsidRPr="00CD016B">
        <w:rPr>
          <w:rFonts w:ascii="Times New Roman" w:hAnsi="Times New Roman" w:cs="Times New Roman"/>
          <w:b/>
          <w:bCs/>
          <w:sz w:val="32"/>
          <w:szCs w:val="32"/>
        </w:rPr>
        <w:t>образец</w:t>
      </w:r>
      <w:r w:rsidRPr="00CD016B">
        <w:rPr>
          <w:rFonts w:ascii="Times New Roman" w:hAnsi="Times New Roman" w:cs="Times New Roman"/>
          <w:sz w:val="32"/>
          <w:szCs w:val="32"/>
        </w:rPr>
        <w:t xml:space="preserve"> приказа о перемещении работника в связи с возникновением непосредственной опасности для его жизни и здоровья.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>переведен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 xml:space="preserve"> с его согласия на другую работу (с оплатой не ниже среднего заработка по прежней работе).</w:t>
      </w:r>
    </w:p>
    <w:p w:rsidR="00CD016B" w:rsidRPr="00CD016B" w:rsidRDefault="00CD016B" w:rsidP="00CD016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См. </w:t>
      </w:r>
      <w:r w:rsidRPr="00CD016B">
        <w:rPr>
          <w:rFonts w:ascii="Times New Roman" w:hAnsi="Times New Roman" w:cs="Times New Roman"/>
          <w:b/>
          <w:bCs/>
          <w:sz w:val="32"/>
          <w:szCs w:val="32"/>
        </w:rPr>
        <w:t>образец</w:t>
      </w:r>
      <w:r w:rsidRPr="00CD016B">
        <w:rPr>
          <w:rFonts w:ascii="Times New Roman" w:hAnsi="Times New Roman" w:cs="Times New Roman"/>
          <w:sz w:val="32"/>
          <w:szCs w:val="32"/>
        </w:rPr>
        <w:t xml:space="preserve"> приказа о переводе работника в связи с возникновением непосредственной опасности для его жизни и здоровья.</w:t>
      </w:r>
    </w:p>
    <w:p w:rsidR="00CD016B" w:rsidRPr="00CD016B" w:rsidRDefault="00833D0A" w:rsidP="00833D0A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D016B" w:rsidRPr="00CD016B">
        <w:rPr>
          <w:rFonts w:ascii="Times New Roman" w:hAnsi="Times New Roman" w:cs="Times New Roman"/>
          <w:sz w:val="32"/>
          <w:szCs w:val="32"/>
        </w:rPr>
        <w:t>При отсутствии у нанимателя возможности предоставить работнику работу выплачивается заработная плата за время простоя не по его вине в размере не ниже двух третей установленной ему тарифной ставки (оклада) (ст. 71 ТК).</w:t>
      </w:r>
    </w:p>
    <w:p w:rsidR="00652E06" w:rsidRDefault="00CD016B" w:rsidP="00652E06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D016B">
        <w:rPr>
          <w:rFonts w:ascii="Times New Roman" w:hAnsi="Times New Roman" w:cs="Times New Roman"/>
          <w:sz w:val="32"/>
          <w:szCs w:val="32"/>
        </w:rPr>
        <w:t xml:space="preserve">При необходимости (например, работник больше не может продолжать работу на прежних </w:t>
      </w:r>
      <w:proofErr w:type="gramStart"/>
      <w:r w:rsidRPr="00CD016B">
        <w:rPr>
          <w:rFonts w:ascii="Times New Roman" w:hAnsi="Times New Roman" w:cs="Times New Roman"/>
          <w:sz w:val="32"/>
          <w:szCs w:val="32"/>
        </w:rPr>
        <w:t xml:space="preserve">условиях) </w:t>
      </w:r>
      <w:proofErr w:type="gramEnd"/>
      <w:r w:rsidRPr="00CD016B">
        <w:rPr>
          <w:rFonts w:ascii="Times New Roman" w:hAnsi="Times New Roman" w:cs="Times New Roman"/>
          <w:sz w:val="32"/>
          <w:szCs w:val="32"/>
        </w:rPr>
        <w:t>наниматель обязан за счет собственных средств обеспечить обучение работника новой профессии (специальности) с сохранением ему на период переподготовки среднего заработка (ч. 2 ст. 223 ТК).</w:t>
      </w:r>
      <w:bookmarkStart w:id="9" w:name="Par2194"/>
      <w:bookmarkStart w:id="10" w:name="Par2424"/>
      <w:bookmarkEnd w:id="9"/>
      <w:bookmarkEnd w:id="10"/>
    </w:p>
    <w:p w:rsidR="002A31FF" w:rsidRPr="002A31FF" w:rsidRDefault="002A31FF" w:rsidP="002A31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1FF">
        <w:rPr>
          <w:rFonts w:ascii="Times New Roman" w:hAnsi="Times New Roman" w:cs="Times New Roman"/>
          <w:sz w:val="24"/>
          <w:szCs w:val="24"/>
        </w:rPr>
        <w:lastRenderedPageBreak/>
        <w:t>ОБРАЗЕЦ ПРИКАЗА ОБ УТВЕРЖДЕНИИ ПЕРЕЧНЯ</w:t>
      </w:r>
    </w:p>
    <w:p w:rsidR="002A31FF" w:rsidRPr="002A31FF" w:rsidRDefault="002A31FF" w:rsidP="002A31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1FF">
        <w:rPr>
          <w:rFonts w:ascii="Times New Roman" w:hAnsi="Times New Roman" w:cs="Times New Roman"/>
          <w:sz w:val="24"/>
          <w:szCs w:val="24"/>
        </w:rPr>
        <w:t>ПРОФЕССИЙ И ДОЛЖНОСТЕЙ РАБОТНИКОВ, ИМЕЮЩИХ ПРАВО</w:t>
      </w:r>
    </w:p>
    <w:p w:rsidR="002A31FF" w:rsidRPr="002A31FF" w:rsidRDefault="002A31FF" w:rsidP="002A31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1FF">
        <w:rPr>
          <w:rFonts w:ascii="Times New Roman" w:hAnsi="Times New Roman" w:cs="Times New Roman"/>
          <w:sz w:val="24"/>
          <w:szCs w:val="24"/>
        </w:rPr>
        <w:t>НА БЕСПЛАТНОЕ ОБЕСПЕЧЕНИЕ СРЕДСТВАМИ ИНДИВИДУАЛЬНОЙ ЗАЩИТЫ</w:t>
      </w:r>
    </w:p>
    <w:p w:rsidR="002A31FF" w:rsidRPr="002A31FF" w:rsidRDefault="002A31FF" w:rsidP="002A3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ответственностью "МИР"</w:t>
      </w: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ПРИКАЗ</w:t>
      </w: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 N 15</w:t>
      </w: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г. Минск</w:t>
      </w: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2A31FF" w:rsidRPr="00EE3755" w:rsidRDefault="002A31FF" w:rsidP="002A3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В целях обеспечения работников средствами индивидуальной защиты, обеспечивающими безопасные условия труда,</w:t>
      </w:r>
    </w:p>
    <w:p w:rsidR="002A31FF" w:rsidRPr="00EE3755" w:rsidRDefault="002A31FF" w:rsidP="002A3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ПРИКАЗЫВАЮ:</w:t>
      </w:r>
    </w:p>
    <w:p w:rsidR="002A31FF" w:rsidRPr="00EE3755" w:rsidRDefault="002A31FF" w:rsidP="002A3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Утвердить и ввести в действие перечень профессий и должностей работников, имеющих право на бесплатное обеспечение средствами индивидуальной защиты.</w:t>
      </w:r>
    </w:p>
    <w:p w:rsidR="002A31FF" w:rsidRPr="00EE3755" w:rsidRDefault="002A31FF" w:rsidP="002A3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Директор                               Подпись                  А.А.Сидоров</w:t>
      </w:r>
    </w:p>
    <w:p w:rsidR="002A31FF" w:rsidRPr="00EE3755" w:rsidRDefault="002A31FF" w:rsidP="002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A31FF" w:rsidRPr="00EE3755" w:rsidRDefault="002A31FF" w:rsidP="002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Подпись И.И.Иванов</w:t>
      </w:r>
    </w:p>
    <w:p w:rsidR="002A31FF" w:rsidRPr="00EE3755" w:rsidRDefault="002A31FF" w:rsidP="002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</w:t>
      </w:r>
    </w:p>
    <w:p w:rsidR="002A31FF" w:rsidRPr="00EE3755" w:rsidRDefault="002A31FF" w:rsidP="002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A31FF" w:rsidRPr="00EE3755" w:rsidRDefault="002A31FF" w:rsidP="002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2A31FF" w:rsidRPr="00EE3755" w:rsidRDefault="002A31FF" w:rsidP="002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:rsidR="002A31FF" w:rsidRPr="00EE3755" w:rsidRDefault="002A31FF" w:rsidP="002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 N 20</w:t>
      </w:r>
    </w:p>
    <w:p w:rsidR="002A31FF" w:rsidRPr="00EE3755" w:rsidRDefault="002A31FF" w:rsidP="002A3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2A3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1FF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FF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FF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FF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FF" w:rsidRPr="00EE3755" w:rsidRDefault="002A31FF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06" w:rsidRPr="00EE3755" w:rsidRDefault="00652E06" w:rsidP="00652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755">
        <w:rPr>
          <w:rFonts w:ascii="Times New Roman" w:hAnsi="Times New Roman" w:cs="Times New Roman"/>
          <w:b/>
          <w:sz w:val="28"/>
          <w:szCs w:val="28"/>
        </w:rPr>
        <w:t>ОБРАЗЕЦ ПРИКАЗА ОБ УТВЕРЖДЕНИИ НОРМ ВЫДАЧИ И НОСКИ</w:t>
      </w:r>
    </w:p>
    <w:p w:rsidR="00652E06" w:rsidRPr="00EE3755" w:rsidRDefault="00652E06" w:rsidP="00652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</w:p>
    <w:p w:rsidR="00652E06" w:rsidRPr="00EE3755" w:rsidRDefault="00652E06" w:rsidP="00652E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ответственностью "МИР"</w:t>
      </w: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ПРИКАЗ</w:t>
      </w: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  N 15</w:t>
      </w: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г. Минск</w:t>
      </w: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Об утверждении норм выдачи и</w:t>
      </w: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носки средств индивидуальной</w:t>
      </w: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защиты</w:t>
      </w:r>
    </w:p>
    <w:p w:rsidR="00652E06" w:rsidRPr="00EE3755" w:rsidRDefault="00652E06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Во исполнение п. 22 Инструкции о порядке обеспечения работников средствами индивидуальной защиты, утвержденной </w:t>
      </w:r>
      <w:hyperlink r:id="rId6" w:tooltip="Постановление Министерства труда и социальной защиты Республики Беларусь от 30.12.2008 N 209 (ред. от 28.09.2012) &quot;Об утверждении Инструкции о порядке обеспечения работников средствами индивидуальной защиты&quot;{КонсультантПлюс}" w:history="1">
        <w:r w:rsidRPr="00EE375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E375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Республики Беларусь от 30.12.2008 N 209,</w:t>
      </w:r>
    </w:p>
    <w:p w:rsidR="00652E06" w:rsidRPr="00EE3755" w:rsidRDefault="00652E06" w:rsidP="00652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ПРИКАЗЫВАЮ:</w:t>
      </w:r>
    </w:p>
    <w:p w:rsidR="00652E06" w:rsidRPr="00EE3755" w:rsidRDefault="00652E06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Утвердить и ввести в действие нормы выдачи и носки средств индивидуальной защиты.</w:t>
      </w:r>
    </w:p>
    <w:p w:rsidR="00652E06" w:rsidRPr="00EE3755" w:rsidRDefault="00652E06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Директор                               Подпись                  А.А.Сидоров</w:t>
      </w: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Подпись И.И.Иванов</w:t>
      </w: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</w:t>
      </w: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:rsidR="00652E06" w:rsidRPr="00EE3755" w:rsidRDefault="00652E06" w:rsidP="00652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 N 10</w:t>
      </w:r>
    </w:p>
    <w:p w:rsidR="00652E06" w:rsidRPr="00652E06" w:rsidRDefault="00652E06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E06" w:rsidRDefault="00652E06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FEB" w:rsidRDefault="001F2FEB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FEB" w:rsidRDefault="001F2FEB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FEB" w:rsidRDefault="001F2FEB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DD4" w:rsidRPr="00EE3755" w:rsidRDefault="00B07DD4" w:rsidP="00B07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lastRenderedPageBreak/>
        <w:t xml:space="preserve">ОБРАЗЕЦ ПРИКАЗА О ВЫДАЧЕ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СМЫВАЮЩИХ</w:t>
      </w:r>
      <w:proofErr w:type="gramEnd"/>
    </w:p>
    <w:p w:rsidR="00B07DD4" w:rsidRPr="00EE3755" w:rsidRDefault="00B07DD4" w:rsidP="00B07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И ОБЕЗВРЕЖИВАЮЩИХ СРЕДСТВ</w:t>
      </w: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ответственностью "МИР"</w:t>
      </w: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ПРИКАЗ</w:t>
      </w: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 N 15</w:t>
      </w: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г. Минск</w:t>
      </w: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О выдаче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смывающих</w:t>
      </w:r>
      <w:proofErr w:type="gramEnd"/>
      <w:r w:rsidRPr="00EE375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обезвреживающих средств</w:t>
      </w: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 w:rsidP="00B07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tooltip="Постановление Министерства труда и социальной защиты Республики Беларусь от 30.12.2008 N 208 &quot;О нормах и порядке обеспечения работников смывающими и обезвреживающими средствами&quot;{КонсультантПлюс}" w:history="1">
        <w:proofErr w:type="spellStart"/>
        <w:r w:rsidRPr="00EE3755">
          <w:rPr>
            <w:rFonts w:ascii="Times New Roman" w:hAnsi="Times New Roman" w:cs="Times New Roman"/>
            <w:color w:val="0000FF"/>
            <w:sz w:val="28"/>
            <w:szCs w:val="28"/>
          </w:rPr>
          <w:t>подп</w:t>
        </w:r>
        <w:proofErr w:type="spellEnd"/>
        <w:r w:rsidRPr="00EE3755">
          <w:rPr>
            <w:rFonts w:ascii="Times New Roman" w:hAnsi="Times New Roman" w:cs="Times New Roman"/>
            <w:color w:val="0000FF"/>
            <w:sz w:val="28"/>
            <w:szCs w:val="28"/>
          </w:rPr>
          <w:t>. 1.7 п. 1</w:t>
        </w:r>
      </w:hyperlink>
      <w:r w:rsidRPr="00EE3755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труда и социальной защиты Республики Беларусь от 30.12.2008 N 208 "О нормах и порядке обеспечения работников смывающими и обезвреживающими средствами",</w:t>
      </w:r>
    </w:p>
    <w:p w:rsidR="00B07DD4" w:rsidRPr="00EE3755" w:rsidRDefault="00B07DD4" w:rsidP="00B07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07DD4" w:rsidRPr="00EE3755" w:rsidRDefault="00B07DD4" w:rsidP="00B07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1. Инженеру по охране труда Петрову А.В. обеспечить выдачу смывающих средств работникам ООО "Ключ" согласно утвержденному в ООО "МИР" перечню профессий и должностей работников, имеющих право на бесплатное обеспечение смывающими средствами.</w:t>
      </w:r>
    </w:p>
    <w:p w:rsidR="00B07DD4" w:rsidRPr="00EE3755" w:rsidRDefault="00B07DD4" w:rsidP="00B07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75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начальника юридического отдела Иванова И.И.</w:t>
      </w:r>
    </w:p>
    <w:p w:rsidR="00B07DD4" w:rsidRPr="00EE3755" w:rsidRDefault="00B07DD4" w:rsidP="00B07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Директор                                  Подпись               А.А.Сидоров</w:t>
      </w:r>
    </w:p>
    <w:p w:rsidR="00B07DD4" w:rsidRPr="00EE3755" w:rsidRDefault="00B07DD4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07DD4" w:rsidRPr="00EE3755" w:rsidRDefault="00B07DD4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Подпись И.И.Иванов</w:t>
      </w:r>
    </w:p>
    <w:p w:rsidR="00B07DD4" w:rsidRPr="00EE3755" w:rsidRDefault="00B07DD4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</w:t>
      </w:r>
    </w:p>
    <w:p w:rsidR="00B07DD4" w:rsidRPr="00EE3755" w:rsidRDefault="00B07DD4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С приказом ознакомлен                     Подпись               А.В.Петров</w:t>
      </w:r>
    </w:p>
    <w:p w:rsidR="00B07DD4" w:rsidRPr="00EE3755" w:rsidRDefault="00B07DD4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01.07.2016</w:t>
      </w:r>
    </w:p>
    <w:p w:rsidR="00D36701" w:rsidRPr="00EE3755" w:rsidRDefault="00D36701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701" w:rsidRPr="00EE3755" w:rsidRDefault="00D36701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701" w:rsidRPr="00EE3755" w:rsidRDefault="00D36701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701" w:rsidRPr="00EE3755" w:rsidRDefault="00D36701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701" w:rsidRPr="00EE3755" w:rsidRDefault="00D36701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701" w:rsidRPr="00EE3755" w:rsidRDefault="00D36701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701" w:rsidRPr="00EE3755" w:rsidRDefault="00D36701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701" w:rsidRPr="00EE3755" w:rsidRDefault="00D36701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701" w:rsidRPr="00EE3755" w:rsidRDefault="00D36701" w:rsidP="00B07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7B5" w:rsidRPr="00EE3755" w:rsidRDefault="005F37B5" w:rsidP="005F3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lastRenderedPageBreak/>
        <w:t>ОБРАЗЕЦ ЗАЯВЛЕНИЯ РАБОТНИКА ОБ ОТКАЗЕ ОТ ВЫПОЛНЕНИЯ РАБОТЫ</w:t>
      </w:r>
    </w:p>
    <w:p w:rsidR="005F37B5" w:rsidRPr="00EE3755" w:rsidRDefault="005F37B5" w:rsidP="005F3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В СВЯЗИ С ВОЗНИКНОВЕНИЕМ НЕПОСРЕДСТВЕННОЙ ОПАСНОСТИ</w:t>
      </w:r>
    </w:p>
    <w:p w:rsidR="005F37B5" w:rsidRPr="00EE3755" w:rsidRDefault="005F37B5" w:rsidP="005F37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ДЛЯ ЕГО ЖИЗНИ И ЗДОРОВЬЯ</w:t>
      </w:r>
    </w:p>
    <w:p w:rsidR="005F37B5" w:rsidRPr="00EE3755" w:rsidRDefault="005F37B5" w:rsidP="005F37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Производственный отдел                                 Директор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EE3755">
        <w:rPr>
          <w:rFonts w:ascii="Times New Roman" w:hAnsi="Times New Roman" w:cs="Times New Roman"/>
          <w:sz w:val="28"/>
          <w:szCs w:val="28"/>
        </w:rPr>
        <w:t xml:space="preserve"> "МИР"</w:t>
      </w:r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Сидоров А.А.</w:t>
      </w:r>
    </w:p>
    <w:p w:rsidR="005F37B5" w:rsidRPr="00EE3755" w:rsidRDefault="005F37B5" w:rsidP="005F3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ЗАЯВЛЕНИЕ</w:t>
      </w:r>
    </w:p>
    <w:p w:rsidR="005F37B5" w:rsidRPr="00EE3755" w:rsidRDefault="005F37B5" w:rsidP="005F3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7B5" w:rsidRPr="00EE3755" w:rsidRDefault="005F37B5" w:rsidP="005F3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</w:t>
      </w:r>
    </w:p>
    <w:p w:rsidR="005F37B5" w:rsidRPr="00EE3755" w:rsidRDefault="005F37B5" w:rsidP="005F3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7B5" w:rsidRPr="00EE3755" w:rsidRDefault="005F37B5" w:rsidP="005F3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В связи со штормовым ветром, представляющим опасность для моей жизни и здоровья при работе на крыше, я отказываюсь от выполнения работы по покрытию и ремонту крыш кровельной сталью до наступления благоприятных погодных условий.</w:t>
      </w:r>
    </w:p>
    <w:p w:rsidR="005F37B5" w:rsidRPr="00EE3755" w:rsidRDefault="005F37B5" w:rsidP="005F3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Кровельщик по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металлическим</w:t>
      </w:r>
      <w:proofErr w:type="gramEnd"/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кровлям 3-го разряда</w:t>
      </w:r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производственного отдела                 Подпись                И.М.Смирнов</w:t>
      </w:r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отдела</w:t>
      </w:r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Подпись К.И.Андреев</w:t>
      </w:r>
    </w:p>
    <w:p w:rsidR="005F37B5" w:rsidRPr="00EE3755" w:rsidRDefault="005F37B5" w:rsidP="005F3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</w:t>
      </w:r>
    </w:p>
    <w:p w:rsidR="001F2FEB" w:rsidRPr="00EE3755" w:rsidRDefault="001F2FEB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E06" w:rsidRPr="00EE3755" w:rsidRDefault="00652E06" w:rsidP="00652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A26" w:rsidRPr="00EE3755" w:rsidRDefault="00BE0A26" w:rsidP="00BE0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A26" w:rsidRPr="00EE3755" w:rsidRDefault="00BE0A26" w:rsidP="00BE0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DD4" w:rsidRPr="00EE3755" w:rsidRDefault="00B07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DB7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DB7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DB7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DB7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DB7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DB7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DB7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DB7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DB7" w:rsidRPr="00EE3755" w:rsidRDefault="00D50DB7" w:rsidP="00D50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lastRenderedPageBreak/>
        <w:t xml:space="preserve">ОБРАЗЕЦ ПРИКАЗА О ПЕРЕМЕЩЕНИИ РАБОТНИКА В СВЯЗИ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0DB7" w:rsidRPr="00EE3755" w:rsidRDefault="00D50DB7" w:rsidP="00D50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ВОЗНИКНОВЕНИЕМ НЕПОСРЕДСТВЕННОЙ ОПАСНОСТИ</w:t>
      </w:r>
    </w:p>
    <w:p w:rsidR="00D50DB7" w:rsidRPr="00EE3755" w:rsidRDefault="00D50DB7" w:rsidP="00D50D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ДЛЯ ЕГО ЖИЗНИ И ЗДОРОВЬЯ</w:t>
      </w: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ответственностью "МИР"</w:t>
      </w: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ПРИКАЗ</w:t>
      </w: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 N 16-к</w:t>
      </w: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г. Минск</w:t>
      </w: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 перемещении</w:t>
      </w: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 w:rsidP="00D50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ПЕРЕМЕСТИТЬ:</w:t>
      </w:r>
    </w:p>
    <w:p w:rsidR="00D50DB7" w:rsidRPr="00EE3755" w:rsidRDefault="00D50DB7" w:rsidP="00D5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СМИРНОВА Владимира Михайловича, кровельщика по металлическим кровлям третьего разряда производственного отдела, на работу в цех в связи с возникновением непосредственной опасности для его жизни и здоровья при продолжении работы на крыше с 01.07.2016 и до наступления благоприятных погодных условий в соответствии с </w:t>
      </w:r>
      <w:hyperlink r:id="rId8" w:tooltip="Кодекс Республики Беларусь от 26.07.1999 N 296-З (ред. от 15.07.2015) &quot;Трудовой кодекс Республики Беларусь&quot;------------ Недействующая редакция{КонсультантПлюс}" w:history="1">
        <w:proofErr w:type="gramStart"/>
        <w:r w:rsidRPr="00EE3755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EE3755">
          <w:rPr>
            <w:rFonts w:ascii="Times New Roman" w:hAnsi="Times New Roman" w:cs="Times New Roman"/>
            <w:color w:val="0000FF"/>
            <w:sz w:val="28"/>
            <w:szCs w:val="28"/>
          </w:rPr>
          <w:t>. 2 ст. 223</w:t>
        </w:r>
      </w:hyperlink>
      <w:r w:rsidRPr="00EE3755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Беларусь.</w:t>
      </w: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Основание: заявление кровельщика по металлическим кровлям третьего разряда производственного отдела Смирнова В.М. от 01.07.2016.</w:t>
      </w: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Директор                                 Подпись                А.А.Сидоров</w:t>
      </w: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Подпись И.И.Иванов</w:t>
      </w: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</w:t>
      </w: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С приказом ознакомлен                    Подпись                В.М.Смирнов</w:t>
      </w:r>
    </w:p>
    <w:p w:rsidR="00D50DB7" w:rsidRPr="00EE3755" w:rsidRDefault="00D50DB7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01.07.2016</w:t>
      </w: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17D" w:rsidRDefault="0036617D" w:rsidP="00D5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4E6" w:rsidRPr="00EE3755" w:rsidRDefault="00A944E6" w:rsidP="00A944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lastRenderedPageBreak/>
        <w:t xml:space="preserve">ОБРАЗЕЦ ПРИКАЗА О ПЕРЕВОДЕ РАБОТНИКА В СВЯЗИ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944E6" w:rsidRPr="00EE3755" w:rsidRDefault="00A944E6" w:rsidP="00A944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ВОЗНИКНОВЕНИЕМ НЕПОСРЕДСТВЕННОЙ ОПАСНОСТИ</w:t>
      </w:r>
    </w:p>
    <w:p w:rsidR="00A944E6" w:rsidRPr="00EE3755" w:rsidRDefault="00A944E6" w:rsidP="00A944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ДЛЯ ЕГО ЖИЗНИ И ЗДОРОВЬЯ</w:t>
      </w: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ответственностью "МИР"</w:t>
      </w: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ПРИКАЗ</w:t>
      </w: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 N 16-к</w:t>
      </w: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г. Минск</w:t>
      </w: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О переводе работника на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другую</w:t>
      </w:r>
      <w:proofErr w:type="gramEnd"/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работу в связи с возникновением</w:t>
      </w: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непосредственной опасности </w:t>
      </w:r>
      <w:proofErr w:type="gramStart"/>
      <w:r w:rsidRPr="00EE37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его жизни и здоровья</w:t>
      </w:r>
    </w:p>
    <w:p w:rsidR="00A944E6" w:rsidRPr="00EE3755" w:rsidRDefault="00A944E6" w:rsidP="00A9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 w:rsidP="00A9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В связи с возникновением непосредственной опасности для жизни и здоровья,</w:t>
      </w:r>
    </w:p>
    <w:p w:rsidR="00A944E6" w:rsidRPr="00EE3755" w:rsidRDefault="00A944E6" w:rsidP="00A94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ПЕРЕВЕСТИ:</w:t>
      </w:r>
    </w:p>
    <w:p w:rsidR="00A944E6" w:rsidRPr="00EE3755" w:rsidRDefault="00A944E6" w:rsidP="00A9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СМИРНОВА Владимира Михайловича, кровельщика по металлическим кровлям третьего разряда производственного отдела, с его согласия временно в связи с производственной необходимостью на работу в цех подготовки листовой стали на период с 01.07.2016 по 31.07.2016 в соответствии с </w:t>
      </w:r>
      <w:hyperlink r:id="rId9" w:tooltip="Кодекс Республики Беларусь от 26.07.1999 N 296-З (ред. от 15.07.2015) &quot;Трудовой кодекс Республики Беларусь&quot;------------ Недействующая редакция{КонсультантПлюс}" w:history="1">
        <w:proofErr w:type="gramStart"/>
        <w:r w:rsidRPr="00EE3755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EE3755">
          <w:rPr>
            <w:rFonts w:ascii="Times New Roman" w:hAnsi="Times New Roman" w:cs="Times New Roman"/>
            <w:color w:val="0000FF"/>
            <w:sz w:val="28"/>
            <w:szCs w:val="28"/>
          </w:rPr>
          <w:t>. 2 ст. 223</w:t>
        </w:r>
      </w:hyperlink>
      <w:r w:rsidRPr="00EE3755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Беларусь с сохранением заработной платы.</w:t>
      </w: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Основание: заявление  кровельщика по металлическим кровлям третьего разряда</w:t>
      </w: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           производственного отдела Смирнова В.М. от 01.07.2016.</w:t>
      </w: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Директор                                 Подпись                А.А.Сидоров</w:t>
      </w: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Подпись И.И.Иванов</w:t>
      </w: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01.07.2016</w:t>
      </w: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>С приказом ознакомлен                    Подпись                В.М.Смирнов</w:t>
      </w:r>
    </w:p>
    <w:p w:rsidR="00A944E6" w:rsidRPr="00EE3755" w:rsidRDefault="00A944E6" w:rsidP="00A94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01.07.2016</w:t>
      </w:r>
    </w:p>
    <w:p w:rsidR="0036617D" w:rsidRPr="00EE3755" w:rsidRDefault="0036617D" w:rsidP="00D5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0DB7" w:rsidRPr="00EE3755" w:rsidRDefault="00D50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4E6" w:rsidRPr="00EE3755" w:rsidRDefault="00A94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944E6" w:rsidRPr="00EE3755" w:rsidSect="00137EF1">
      <w:headerReference w:type="default" r:id="rId10"/>
      <w:footerReference w:type="default" r:id="rId11"/>
      <w:pgSz w:w="11906" w:h="16838"/>
      <w:pgMar w:top="1588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14" w:rsidRDefault="007C1B14" w:rsidP="00CD016B">
      <w:pPr>
        <w:spacing w:after="0" w:line="240" w:lineRule="auto"/>
      </w:pPr>
      <w:r>
        <w:separator/>
      </w:r>
    </w:p>
  </w:endnote>
  <w:endnote w:type="continuationSeparator" w:id="0">
    <w:p w:rsidR="007C1B14" w:rsidRDefault="007C1B14" w:rsidP="00CD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553"/>
      <w:gridCol w:w="3346"/>
    </w:tblGrid>
    <w:tr w:rsidR="00CD016B" w:rsidTr="00CD016B">
      <w:trPr>
        <w:trHeight w:hRule="exact" w:val="1237"/>
        <w:tblCellSpacing w:w="5" w:type="nil"/>
      </w:trPr>
      <w:tc>
        <w:tcPr>
          <w:tcW w:w="257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016B" w:rsidRDefault="00CD016B" w:rsidP="00CD01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242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016B" w:rsidRDefault="00CD01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14" w:rsidRDefault="007C1B14" w:rsidP="00CD016B">
      <w:pPr>
        <w:spacing w:after="0" w:line="240" w:lineRule="auto"/>
      </w:pPr>
      <w:r>
        <w:separator/>
      </w:r>
    </w:p>
  </w:footnote>
  <w:footnote w:type="continuationSeparator" w:id="0">
    <w:p w:rsidR="007C1B14" w:rsidRDefault="007C1B14" w:rsidP="00CD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D6" w:rsidRPr="00CD016B" w:rsidRDefault="00E4119B" w:rsidP="00CD016B">
    <w:pPr>
      <w:pStyle w:val="a3"/>
      <w:rPr>
        <w:rFonts w:ascii="Times New Roman" w:hAnsi="Times New Roman" w:cs="Times New Roman"/>
        <w:sz w:val="32"/>
        <w:szCs w:val="32"/>
      </w:rPr>
    </w:pPr>
    <w:r w:rsidRPr="00CD016B">
      <w:rPr>
        <w:rFonts w:ascii="Times New Roman" w:hAnsi="Times New Roman" w:cs="Times New Roman"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16B"/>
    <w:rsid w:val="00022A97"/>
    <w:rsid w:val="00034216"/>
    <w:rsid w:val="00045BB4"/>
    <w:rsid w:val="000822B5"/>
    <w:rsid w:val="00096FB2"/>
    <w:rsid w:val="000A17DA"/>
    <w:rsid w:val="00137EF1"/>
    <w:rsid w:val="001E18D6"/>
    <w:rsid w:val="001F2FEB"/>
    <w:rsid w:val="00230AF7"/>
    <w:rsid w:val="002A31FF"/>
    <w:rsid w:val="002E05C9"/>
    <w:rsid w:val="00325843"/>
    <w:rsid w:val="0036617D"/>
    <w:rsid w:val="003E0D65"/>
    <w:rsid w:val="004B364A"/>
    <w:rsid w:val="004E320A"/>
    <w:rsid w:val="00581176"/>
    <w:rsid w:val="005F37B5"/>
    <w:rsid w:val="006064AB"/>
    <w:rsid w:val="00652E06"/>
    <w:rsid w:val="006C5CD2"/>
    <w:rsid w:val="006D7AD3"/>
    <w:rsid w:val="00741A00"/>
    <w:rsid w:val="00757D96"/>
    <w:rsid w:val="00782172"/>
    <w:rsid w:val="007C1B14"/>
    <w:rsid w:val="007E2168"/>
    <w:rsid w:val="00833D0A"/>
    <w:rsid w:val="008430E2"/>
    <w:rsid w:val="009249DF"/>
    <w:rsid w:val="00997BED"/>
    <w:rsid w:val="009D3371"/>
    <w:rsid w:val="00A44739"/>
    <w:rsid w:val="00A944E6"/>
    <w:rsid w:val="00B07DD4"/>
    <w:rsid w:val="00B27024"/>
    <w:rsid w:val="00BE0A26"/>
    <w:rsid w:val="00C24E2F"/>
    <w:rsid w:val="00C61065"/>
    <w:rsid w:val="00CD016B"/>
    <w:rsid w:val="00D017DC"/>
    <w:rsid w:val="00D36701"/>
    <w:rsid w:val="00D50DB7"/>
    <w:rsid w:val="00D96B14"/>
    <w:rsid w:val="00DD1E2C"/>
    <w:rsid w:val="00DE5C33"/>
    <w:rsid w:val="00E25A53"/>
    <w:rsid w:val="00E4119B"/>
    <w:rsid w:val="00EE3755"/>
    <w:rsid w:val="00F467E0"/>
    <w:rsid w:val="00F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0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1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16B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52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0C8BE556379C48E2E25FEAFD52A1016BCF75F519FA1E2C7E3A5ED2D01146EE8815B06FC63DE6C075910CA6Cm3d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A6851236B29AE1AE014FCB2A684E87EFD57A375CCF05C5602C0CB191F035293F04BF9473DE7FB6C0138469XEZ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B1C4A3BAEA44BBDE5D199117DFAA38A4888098E501AA799B41984ADB7B66DD32BC7U9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8C8932EB49B8CF0AF8BC13A107E97FE3E773646F9C1AA78BEE4ACC3D9AEA43A3173453C5E6A90AADC55E9374FD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shilyaeva</dc:creator>
  <cp:lastModifiedBy>user</cp:lastModifiedBy>
  <cp:revision>2</cp:revision>
  <dcterms:created xsi:type="dcterms:W3CDTF">2016-07-14T10:09:00Z</dcterms:created>
  <dcterms:modified xsi:type="dcterms:W3CDTF">2016-07-14T10:09:00Z</dcterms:modified>
</cp:coreProperties>
</file>